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A2" w:rsidRDefault="00656BA2">
      <w:bookmarkStart w:id="0" w:name="_GoBack"/>
      <w:bookmarkEnd w:id="0"/>
    </w:p>
    <w:p w:rsidR="00656BA2" w:rsidRPr="000965F5" w:rsidRDefault="002D3799" w:rsidP="00656BA2">
      <w:pPr>
        <w:jc w:val="center"/>
        <w:rPr>
          <w:b/>
          <w:color w:val="FF0000"/>
          <w:sz w:val="28"/>
          <w:szCs w:val="28"/>
        </w:rPr>
      </w:pPr>
      <w:r w:rsidRPr="004639AA">
        <w:rPr>
          <w:rFonts w:cs="Arial"/>
          <w:b/>
          <w:color w:val="FF0000"/>
          <w:sz w:val="28"/>
          <w:szCs w:val="28"/>
          <w:lang w:val="en-US"/>
        </w:rPr>
        <w:t>053645-TSE-01/01</w:t>
      </w:r>
      <w:r w:rsidRPr="004639AA">
        <w:rPr>
          <w:b/>
          <w:color w:val="FF0000"/>
          <w:sz w:val="28"/>
          <w:szCs w:val="28"/>
        </w:rPr>
        <w:t>no</w:t>
      </w:r>
      <w:r>
        <w:rPr>
          <w:b/>
          <w:color w:val="FF0000"/>
          <w:sz w:val="28"/>
          <w:szCs w:val="28"/>
        </w:rPr>
        <w:t xml:space="preserve">.lu </w:t>
      </w:r>
      <w:r w:rsidR="00656BA2" w:rsidRPr="0091797E">
        <w:rPr>
          <w:b/>
          <w:color w:val="FF0000"/>
          <w:sz w:val="28"/>
          <w:szCs w:val="28"/>
        </w:rPr>
        <w:t>TS EN 13180 standardına göre Türk Standartlarına Uygunluk Belgesi</w:t>
      </w:r>
    </w:p>
    <w:p w:rsidR="00656BA2" w:rsidRPr="0091797E" w:rsidRDefault="00656BA2" w:rsidP="00656B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Yalıtımsız PVC</w:t>
      </w:r>
    </w:p>
    <w:p w:rsidR="00656BA2" w:rsidRPr="0091797E" w:rsidRDefault="00656BA2" w:rsidP="00656BA2">
      <w:pPr>
        <w:jc w:val="center"/>
        <w:rPr>
          <w:b/>
          <w:sz w:val="24"/>
          <w:szCs w:val="24"/>
        </w:rPr>
      </w:pPr>
      <w:r w:rsidRPr="0091797E">
        <w:rPr>
          <w:rFonts w:cs="Arial"/>
          <w:b/>
          <w:sz w:val="24"/>
          <w:szCs w:val="24"/>
        </w:rPr>
        <w:t>Ø</w:t>
      </w:r>
      <w:r w:rsidRPr="0091797E">
        <w:rPr>
          <w:b/>
          <w:sz w:val="24"/>
          <w:szCs w:val="24"/>
        </w:rPr>
        <w:t xml:space="preserve"> 102 – 305 mm</w:t>
      </w:r>
    </w:p>
    <w:p w:rsidR="00656BA2" w:rsidRPr="0091797E" w:rsidRDefault="00656BA2" w:rsidP="00656BA2">
      <w:pPr>
        <w:jc w:val="center"/>
        <w:rPr>
          <w:b/>
          <w:sz w:val="24"/>
          <w:szCs w:val="24"/>
        </w:rPr>
      </w:pPr>
      <w:r w:rsidRPr="0091797E">
        <w:rPr>
          <w:b/>
          <w:sz w:val="24"/>
          <w:szCs w:val="24"/>
        </w:rPr>
        <w:t>Hava sızdırmazlık sınıfı: C</w:t>
      </w:r>
    </w:p>
    <w:p w:rsidR="00656BA2" w:rsidRDefault="00656BA2" w:rsidP="00656BA2">
      <w:pPr>
        <w:jc w:val="center"/>
        <w:rPr>
          <w:b/>
          <w:sz w:val="24"/>
          <w:szCs w:val="24"/>
        </w:rPr>
      </w:pPr>
      <w:r w:rsidRPr="0091797E">
        <w:rPr>
          <w:b/>
          <w:sz w:val="24"/>
          <w:szCs w:val="24"/>
        </w:rPr>
        <w:t>Pozitif basınç dayanımı: 3000 Pa</w:t>
      </w:r>
    </w:p>
    <w:p w:rsidR="00656BA2" w:rsidRDefault="00656BA2" w:rsidP="00656BA2">
      <w:pPr>
        <w:rPr>
          <w:b/>
          <w:sz w:val="24"/>
          <w:szCs w:val="24"/>
        </w:rPr>
      </w:pPr>
    </w:p>
    <w:tbl>
      <w:tblPr>
        <w:tblStyle w:val="TabloKlavuzu"/>
        <w:tblW w:w="0" w:type="auto"/>
        <w:tblInd w:w="21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8"/>
      </w:tblGrid>
      <w:tr w:rsidR="00656BA2" w:rsidTr="00656BA2">
        <w:trPr>
          <w:trHeight w:val="834"/>
        </w:trPr>
        <w:tc>
          <w:tcPr>
            <w:tcW w:w="4798" w:type="dxa"/>
          </w:tcPr>
          <w:p w:rsidR="00656BA2" w:rsidRDefault="00656BA2" w:rsidP="00656BA2">
            <w:pPr>
              <w:jc w:val="center"/>
              <w:rPr>
                <w:sz w:val="24"/>
                <w:szCs w:val="24"/>
              </w:rPr>
            </w:pPr>
            <w:r w:rsidRPr="00360D8C">
              <w:rPr>
                <w:b/>
                <w:sz w:val="24"/>
                <w:szCs w:val="24"/>
              </w:rPr>
              <w:t>KAPSAM</w:t>
            </w:r>
          </w:p>
          <w:p w:rsidR="00656BA2" w:rsidRDefault="00656BA2" w:rsidP="00656BA2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360D8C">
              <w:rPr>
                <w:sz w:val="24"/>
                <w:szCs w:val="24"/>
              </w:rPr>
              <w:t>Bu şart</w:t>
            </w:r>
            <w:r>
              <w:rPr>
                <w:sz w:val="24"/>
                <w:szCs w:val="24"/>
              </w:rPr>
              <w:t>ları sağlayan ve TSE belge/markasının kullanılacağı ürünlerin listesi</w:t>
            </w:r>
          </w:p>
        </w:tc>
      </w:tr>
      <w:tr w:rsidR="00656BA2" w:rsidTr="00656BA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4798" w:type="dxa"/>
            <w:vAlign w:val="center"/>
          </w:tcPr>
          <w:p w:rsidR="00656BA2" w:rsidRPr="00135756" w:rsidRDefault="00656BA2" w:rsidP="00F34907">
            <w:r>
              <w:t>PVCAFS</w:t>
            </w:r>
          </w:p>
        </w:tc>
      </w:tr>
      <w:tr w:rsidR="00656BA2" w:rsidTr="00656BA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4798" w:type="dxa"/>
            <w:vAlign w:val="center"/>
          </w:tcPr>
          <w:p w:rsidR="00656BA2" w:rsidRPr="00135756" w:rsidRDefault="00656BA2" w:rsidP="00F34907">
            <w:r>
              <w:t>PVCAFS.F</w:t>
            </w:r>
          </w:p>
        </w:tc>
      </w:tr>
      <w:tr w:rsidR="00656BA2" w:rsidTr="00656BA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4798" w:type="dxa"/>
            <w:vAlign w:val="center"/>
          </w:tcPr>
          <w:p w:rsidR="00656BA2" w:rsidRPr="00135756" w:rsidRDefault="00656BA2" w:rsidP="00F34907">
            <w:r>
              <w:t>PVCAFS-HEAVY</w:t>
            </w:r>
          </w:p>
        </w:tc>
      </w:tr>
      <w:tr w:rsidR="00656BA2" w:rsidTr="00656BA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4798" w:type="dxa"/>
            <w:vAlign w:val="center"/>
          </w:tcPr>
          <w:p w:rsidR="00656BA2" w:rsidRPr="00135756" w:rsidRDefault="00656BA2" w:rsidP="00F34907">
            <w:r>
              <w:t>PVCAFS.F-HEAVY</w:t>
            </w:r>
          </w:p>
        </w:tc>
      </w:tr>
      <w:tr w:rsidR="00656BA2" w:rsidTr="00656BA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4798" w:type="dxa"/>
            <w:vAlign w:val="center"/>
          </w:tcPr>
          <w:p w:rsidR="00656BA2" w:rsidRPr="00135756" w:rsidRDefault="00656BA2" w:rsidP="00F34907">
            <w:r>
              <w:t>PVCAFS.M</w:t>
            </w:r>
          </w:p>
        </w:tc>
      </w:tr>
      <w:tr w:rsidR="00656BA2" w:rsidTr="00656BA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4798" w:type="dxa"/>
            <w:vAlign w:val="center"/>
          </w:tcPr>
          <w:p w:rsidR="00656BA2" w:rsidRPr="00135756" w:rsidRDefault="00656BA2" w:rsidP="00F34907">
            <w:r>
              <w:t>PVCAFS.M1</w:t>
            </w:r>
          </w:p>
        </w:tc>
      </w:tr>
    </w:tbl>
    <w:p w:rsidR="00656BA2" w:rsidRPr="00155A2F" w:rsidRDefault="00656BA2" w:rsidP="00656BA2">
      <w:pPr>
        <w:jc w:val="center"/>
        <w:rPr>
          <w:b/>
          <w:sz w:val="24"/>
          <w:szCs w:val="24"/>
          <w:lang w:val="en-US"/>
        </w:rPr>
      </w:pPr>
    </w:p>
    <w:p w:rsidR="00656BA2" w:rsidRDefault="00656BA2" w:rsidP="00656BA2">
      <w:pPr>
        <w:rPr>
          <w:b/>
          <w:szCs w:val="24"/>
        </w:rPr>
      </w:pPr>
    </w:p>
    <w:p w:rsidR="00656BA2" w:rsidRPr="00656BA2" w:rsidRDefault="00656BA2"/>
    <w:sectPr w:rsidR="00656BA2" w:rsidRPr="00656BA2" w:rsidSect="00656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86" w:rsidRDefault="00702586" w:rsidP="00656BA2">
      <w:pPr>
        <w:spacing w:after="0" w:line="240" w:lineRule="auto"/>
      </w:pPr>
      <w:r>
        <w:separator/>
      </w:r>
    </w:p>
  </w:endnote>
  <w:endnote w:type="continuationSeparator" w:id="0">
    <w:p w:rsidR="00702586" w:rsidRDefault="00702586" w:rsidP="0065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DA" w:rsidRDefault="00E85FD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DA" w:rsidRDefault="00E85FD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DA" w:rsidRDefault="00E85FD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86" w:rsidRDefault="00702586" w:rsidP="00656BA2">
      <w:pPr>
        <w:spacing w:after="0" w:line="240" w:lineRule="auto"/>
      </w:pPr>
      <w:r>
        <w:separator/>
      </w:r>
    </w:p>
  </w:footnote>
  <w:footnote w:type="continuationSeparator" w:id="0">
    <w:p w:rsidR="00702586" w:rsidRDefault="00702586" w:rsidP="0065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DA" w:rsidRDefault="00E85FD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BA2" w:rsidRDefault="00656BA2">
    <w:pPr>
      <w:pStyle w:val="stbilgi"/>
    </w:pPr>
  </w:p>
  <w:tbl>
    <w:tblPr>
      <w:tblW w:w="11258" w:type="dxa"/>
      <w:tblInd w:w="-138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20"/>
      <w:gridCol w:w="4667"/>
      <w:gridCol w:w="2193"/>
      <w:gridCol w:w="1178"/>
    </w:tblGrid>
    <w:tr w:rsidR="00656BA2" w:rsidRPr="0088798E" w:rsidTr="0024317E">
      <w:trPr>
        <w:trHeight w:hRule="exact" w:val="184"/>
      </w:trPr>
      <w:tc>
        <w:tcPr>
          <w:tcW w:w="322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656BA2" w:rsidRPr="0088798E" w:rsidRDefault="00656BA2" w:rsidP="00F34907">
          <w:pPr>
            <w:rPr>
              <w:rFonts w:ascii="Calibri" w:hAnsi="Calibri"/>
              <w:color w:val="000000"/>
              <w:sz w:val="18"/>
              <w:szCs w:val="18"/>
            </w:rPr>
          </w:pPr>
          <w:r w:rsidRPr="0088798E">
            <w:rPr>
              <w:rFonts w:ascii="Calibri" w:hAnsi="Calibri"/>
              <w:noProof/>
              <w:color w:val="000000"/>
              <w:sz w:val="18"/>
              <w:szCs w:val="18"/>
              <w:lang w:val="en-US"/>
            </w:rPr>
            <w:drawing>
              <wp:anchor distT="0" distB="0" distL="114300" distR="114300" simplePos="0" relativeHeight="251659264" behindDoc="0" locked="0" layoutInCell="1" allowOverlap="1" wp14:anchorId="2915B8AB" wp14:editId="415A3B08">
                <wp:simplePos x="0" y="0"/>
                <wp:positionH relativeFrom="column">
                  <wp:posOffset>568960</wp:posOffset>
                </wp:positionH>
                <wp:positionV relativeFrom="paragraph">
                  <wp:posOffset>1905</wp:posOffset>
                </wp:positionV>
                <wp:extent cx="1457325" cy="476250"/>
                <wp:effectExtent l="0" t="0" r="9525" b="0"/>
                <wp:wrapNone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3023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023"/>
          </w:tblGrid>
          <w:tr w:rsidR="00656BA2" w:rsidRPr="0088798E" w:rsidTr="0024317E">
            <w:trPr>
              <w:trHeight w:val="12357"/>
              <w:tblCellSpacing w:w="0" w:type="dxa"/>
            </w:trPr>
            <w:tc>
              <w:tcPr>
                <w:tcW w:w="3023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656BA2" w:rsidRPr="0088798E" w:rsidRDefault="00656BA2" w:rsidP="00F34907">
                <w:pPr>
                  <w:jc w:val="center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</w:p>
            </w:tc>
          </w:tr>
          <w:tr w:rsidR="00656BA2" w:rsidRPr="0088798E" w:rsidTr="0024317E">
            <w:trPr>
              <w:trHeight w:val="12357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656BA2" w:rsidRPr="0088798E" w:rsidRDefault="00656BA2" w:rsidP="00F34907">
                <w:pPr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</w:p>
            </w:tc>
          </w:tr>
        </w:tbl>
        <w:p w:rsidR="00656BA2" w:rsidRPr="0088798E" w:rsidRDefault="00656BA2" w:rsidP="00F34907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466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656BA2" w:rsidRPr="0088798E" w:rsidRDefault="00656BA2" w:rsidP="00F34907">
          <w:pPr>
            <w:jc w:val="center"/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21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56BA2" w:rsidRPr="002B578C" w:rsidRDefault="00656BA2" w:rsidP="00F34907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DOKÜMAN NO</w:t>
          </w:r>
        </w:p>
      </w:tc>
      <w:tc>
        <w:tcPr>
          <w:tcW w:w="117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56BA2" w:rsidRPr="002B578C" w:rsidRDefault="00FC6AE1" w:rsidP="00F34907">
          <w:pPr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>KAPSAM.05</w:t>
          </w:r>
        </w:p>
      </w:tc>
    </w:tr>
    <w:tr w:rsidR="00656BA2" w:rsidRPr="0088798E" w:rsidTr="0024317E">
      <w:trPr>
        <w:trHeight w:hRule="exact" w:val="271"/>
      </w:trPr>
      <w:tc>
        <w:tcPr>
          <w:tcW w:w="322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56BA2" w:rsidRPr="0088798E" w:rsidRDefault="00656BA2" w:rsidP="00F34907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4667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56BA2" w:rsidRPr="0088798E" w:rsidRDefault="00656BA2" w:rsidP="00F34907">
          <w:pPr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21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56BA2" w:rsidRPr="002B578C" w:rsidRDefault="00656BA2" w:rsidP="00F34907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YAYIN TARİHİ</w:t>
          </w:r>
        </w:p>
      </w:tc>
      <w:tc>
        <w:tcPr>
          <w:tcW w:w="117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56BA2" w:rsidRPr="002B578C" w:rsidRDefault="00E85FDA" w:rsidP="00F34907">
          <w:pPr>
            <w:rPr>
              <w:rFonts w:ascii="Calibri" w:hAnsi="Calibri"/>
              <w:color w:val="000000"/>
              <w:sz w:val="16"/>
              <w:szCs w:val="16"/>
            </w:rPr>
          </w:pPr>
          <w:r>
            <w:rPr>
              <w:rFonts w:ascii="Calibri" w:hAnsi="Calibri"/>
              <w:color w:val="000000"/>
              <w:sz w:val="16"/>
              <w:szCs w:val="16"/>
            </w:rPr>
            <w:t>25</w:t>
          </w:r>
          <w:r w:rsidR="00656BA2">
            <w:rPr>
              <w:rFonts w:ascii="Calibri" w:hAnsi="Calibri"/>
              <w:color w:val="000000"/>
              <w:sz w:val="16"/>
              <w:szCs w:val="16"/>
            </w:rPr>
            <w:t>.03.2016</w:t>
          </w:r>
        </w:p>
      </w:tc>
    </w:tr>
    <w:tr w:rsidR="00656BA2" w:rsidRPr="0088798E" w:rsidTr="0024317E">
      <w:trPr>
        <w:trHeight w:hRule="exact" w:val="276"/>
      </w:trPr>
      <w:tc>
        <w:tcPr>
          <w:tcW w:w="322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56BA2" w:rsidRPr="0088798E" w:rsidRDefault="00656BA2" w:rsidP="00F34907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4667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56BA2" w:rsidRPr="0088798E" w:rsidRDefault="00656BA2" w:rsidP="00F34907">
          <w:pPr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21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56BA2" w:rsidRPr="002B578C" w:rsidRDefault="00656BA2" w:rsidP="00F34907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REVİZYON NO</w:t>
          </w:r>
        </w:p>
      </w:tc>
      <w:tc>
        <w:tcPr>
          <w:tcW w:w="117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56BA2" w:rsidRPr="002B578C" w:rsidRDefault="00656BA2" w:rsidP="00F34907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0</w:t>
          </w:r>
        </w:p>
      </w:tc>
    </w:tr>
    <w:tr w:rsidR="00656BA2" w:rsidRPr="0088798E" w:rsidTr="0024317E">
      <w:trPr>
        <w:trHeight w:hRule="exact" w:val="279"/>
      </w:trPr>
      <w:tc>
        <w:tcPr>
          <w:tcW w:w="322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56BA2" w:rsidRPr="0088798E" w:rsidRDefault="00656BA2" w:rsidP="00F34907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4667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56BA2" w:rsidRPr="0088798E" w:rsidRDefault="00656BA2" w:rsidP="00F34907">
          <w:pPr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21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56BA2" w:rsidRPr="002B578C" w:rsidRDefault="00656BA2" w:rsidP="00F34907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REVİZYON TARİHİ</w:t>
          </w:r>
        </w:p>
      </w:tc>
      <w:tc>
        <w:tcPr>
          <w:tcW w:w="117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56BA2" w:rsidRPr="002B578C" w:rsidRDefault="00656BA2" w:rsidP="00F34907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-</w:t>
          </w:r>
        </w:p>
        <w:p w:rsidR="00656BA2" w:rsidRPr="002B578C" w:rsidRDefault="00656BA2" w:rsidP="00F34907">
          <w:pPr>
            <w:rPr>
              <w:rFonts w:ascii="Calibri" w:hAnsi="Calibri"/>
              <w:color w:val="000000"/>
              <w:sz w:val="16"/>
              <w:szCs w:val="16"/>
            </w:rPr>
          </w:pPr>
        </w:p>
      </w:tc>
    </w:tr>
    <w:tr w:rsidR="00656BA2" w:rsidRPr="0088798E" w:rsidTr="0024317E">
      <w:trPr>
        <w:trHeight w:hRule="exact" w:val="318"/>
      </w:trPr>
      <w:tc>
        <w:tcPr>
          <w:tcW w:w="322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56BA2" w:rsidRPr="0088798E" w:rsidRDefault="00656BA2" w:rsidP="00F34907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4667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56BA2" w:rsidRPr="0088798E" w:rsidRDefault="00656BA2" w:rsidP="00F34907">
          <w:pPr>
            <w:rPr>
              <w:rFonts w:ascii="Calibri" w:hAnsi="Calibri"/>
              <w:b/>
              <w:bCs/>
              <w:color w:val="000000"/>
              <w:sz w:val="18"/>
              <w:szCs w:val="18"/>
            </w:rPr>
          </w:pPr>
        </w:p>
      </w:tc>
      <w:tc>
        <w:tcPr>
          <w:tcW w:w="21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56BA2" w:rsidRPr="002B578C" w:rsidRDefault="00656BA2" w:rsidP="00F34907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t>SAYFA NO</w:t>
          </w:r>
        </w:p>
      </w:tc>
      <w:tc>
        <w:tcPr>
          <w:tcW w:w="117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656BA2" w:rsidRPr="002B578C" w:rsidRDefault="00656BA2" w:rsidP="00F34907">
          <w:pPr>
            <w:rPr>
              <w:rFonts w:ascii="Calibri" w:hAnsi="Calibri"/>
              <w:color w:val="000000"/>
              <w:sz w:val="16"/>
              <w:szCs w:val="16"/>
            </w:rPr>
          </w:pPr>
          <w:r w:rsidRPr="002B578C">
            <w:rPr>
              <w:rFonts w:ascii="Calibri" w:hAnsi="Calibri"/>
              <w:color w:val="000000"/>
              <w:sz w:val="16"/>
              <w:szCs w:val="16"/>
            </w:rPr>
            <w:fldChar w:fldCharType="begin"/>
          </w:r>
          <w:r w:rsidRPr="002B578C">
            <w:rPr>
              <w:rFonts w:ascii="Calibri" w:hAnsi="Calibri"/>
              <w:color w:val="000000"/>
              <w:sz w:val="16"/>
              <w:szCs w:val="16"/>
            </w:rPr>
            <w:instrText>PAGE   \* MERGEFORMAT</w:instrText>
          </w:r>
          <w:r w:rsidRPr="002B578C">
            <w:rPr>
              <w:rFonts w:ascii="Calibri" w:hAnsi="Calibri"/>
              <w:color w:val="000000"/>
              <w:sz w:val="16"/>
              <w:szCs w:val="16"/>
            </w:rPr>
            <w:fldChar w:fldCharType="separate"/>
          </w:r>
          <w:r w:rsidR="007E3D79">
            <w:rPr>
              <w:rFonts w:ascii="Calibri" w:hAnsi="Calibri"/>
              <w:noProof/>
              <w:color w:val="000000"/>
              <w:sz w:val="16"/>
              <w:szCs w:val="16"/>
            </w:rPr>
            <w:t>1</w:t>
          </w:r>
          <w:r w:rsidRPr="002B578C">
            <w:rPr>
              <w:rFonts w:ascii="Calibri" w:hAnsi="Calibri"/>
              <w:color w:val="000000"/>
              <w:sz w:val="16"/>
              <w:szCs w:val="16"/>
            </w:rPr>
            <w:fldChar w:fldCharType="end"/>
          </w:r>
        </w:p>
      </w:tc>
    </w:tr>
  </w:tbl>
  <w:p w:rsidR="00656BA2" w:rsidRDefault="00656BA2">
    <w:pPr>
      <w:pStyle w:val="stbilgi"/>
    </w:pPr>
  </w:p>
  <w:p w:rsidR="00656BA2" w:rsidRDefault="00656BA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FDA" w:rsidRDefault="00E85F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A2"/>
    <w:rsid w:val="000772D3"/>
    <w:rsid w:val="00200785"/>
    <w:rsid w:val="0024317E"/>
    <w:rsid w:val="002D3799"/>
    <w:rsid w:val="00656BA2"/>
    <w:rsid w:val="00702586"/>
    <w:rsid w:val="007E231F"/>
    <w:rsid w:val="007E3D79"/>
    <w:rsid w:val="00A52FF5"/>
    <w:rsid w:val="00DB7FD8"/>
    <w:rsid w:val="00E85FDA"/>
    <w:rsid w:val="00F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6BA2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rsid w:val="00656BA2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56BA2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656BA2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6BA2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6BA2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656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B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56BA2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rsid w:val="00656BA2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56BA2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656BA2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6BA2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6BA2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656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yasemin.keles</dc:creator>
  <cp:lastModifiedBy>betul.baskaya</cp:lastModifiedBy>
  <cp:revision>2</cp:revision>
  <dcterms:created xsi:type="dcterms:W3CDTF">2016-03-28T05:40:00Z</dcterms:created>
  <dcterms:modified xsi:type="dcterms:W3CDTF">2016-03-28T05:40:00Z</dcterms:modified>
</cp:coreProperties>
</file>